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проведения</w:t>
      </w:r>
    </w:p>
    <w:p w:rsidR="002F5126" w:rsidRDefault="002F5126" w:rsidP="002F5126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ноября 2013 года              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Воронежской области,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Молодежная, 1, здание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Присутствуют: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рабочей группы – </w:t>
      </w:r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</w:t>
      </w:r>
      <w:proofErr w:type="spellEnd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секретарь рабочей группы – </w:t>
      </w:r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Бакулина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 1 категории администрации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Бакулин Н.А.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Совета народных депутатов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Гунькова</w:t>
      </w:r>
      <w:proofErr w:type="spellEnd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депутатов,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Серикова Е.Н.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депутатов.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участников публичных слушаний –  2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(список прилагается)</w:t>
      </w:r>
    </w:p>
    <w:p w:rsidR="002F5126" w:rsidRDefault="002F5126" w:rsidP="002F51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5126" w:rsidRDefault="003662D2" w:rsidP="002F51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народных депутатов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2014 г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2015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Публичные слушания </w:t>
      </w:r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открыл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</w:t>
      </w:r>
      <w:proofErr w:type="spellEnd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рабочей группы и ведущий публичных слушаний и предложила утвердить регламент публичных слушаний.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публичных слушаний: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информации по теме публичных слушаний – до 15 минут;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выступлений участников публичных слушаний-до 5 минут;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провести без перерыва.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 утверждении регламента публичных слушаний поставлен на голосование.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Участники публичных слушаний,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регламент публичных слушаний: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информации по теме публичных слушаний – до 15 минут;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выступлений участников публичных слушаний-до 5 минут;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провести без перерыва;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Голосовали: 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- 2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нет;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«воздержалось» - нет.</w:t>
      </w:r>
    </w:p>
    <w:p w:rsidR="002F5126" w:rsidRDefault="00685F86" w:rsidP="002F5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предоставил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для информации по теме публичных слушаний </w:t>
      </w:r>
      <w:r w:rsidR="005F46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бухгалтеру администрации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А.И.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докладе, обращаясь к участникам публичных слушаний, он</w:t>
      </w:r>
      <w:r w:rsidR="0006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</w:t>
      </w:r>
      <w:r w:rsidR="00DF24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следующее:</w:t>
      </w:r>
    </w:p>
    <w:p w:rsidR="002F5126" w:rsidRDefault="002F5126" w:rsidP="002F51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«Сегодня проводятся публичные слушания по  </w:t>
      </w:r>
      <w:r w:rsidR="0036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662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«О бюджет</w:t>
      </w:r>
      <w:r w:rsidR="003662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6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2014 г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2015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и  представила доклад, в котором довела до сведения участников публичных слушаний доходную и расходную часть бюджета подробно, постатейно.</w:t>
      </w:r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вашего одобрения проекта решения.</w:t>
      </w:r>
    </w:p>
    <w:p w:rsidR="002F5126" w:rsidRDefault="002F5126" w:rsidP="002F51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публичных слушаний 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</w:t>
      </w:r>
      <w:proofErr w:type="spellEnd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сказал, что согласно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публичных слушаниях в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области», 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В комиссию поступили заявления с просьбой утвердить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9464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4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народных депутатов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94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</w:t>
      </w:r>
      <w:r w:rsidR="0036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6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2014 г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 и плановый период 2015 и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Слово для выступления предоставляется участникам публичных слушаний.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Выступили: </w:t>
      </w:r>
    </w:p>
    <w:p w:rsidR="002F5126" w:rsidRDefault="00685F8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Катыхина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Любовь Николаевна</w:t>
      </w:r>
    </w:p>
    <w:p w:rsidR="002F5126" w:rsidRDefault="002F5126" w:rsidP="002F51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участникам публичных слушаний одобрить и рекомендовать  Совету народных депутатов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принять и утвердить </w:t>
      </w:r>
      <w:r w:rsidR="00567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 w:rsidR="0036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36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6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2014 г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2015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126" w:rsidRDefault="00567749" w:rsidP="002F512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поставил  на голосование предложение участников выступлений на  публичных слушаниях.</w:t>
      </w:r>
    </w:p>
    <w:p w:rsidR="002F5126" w:rsidRDefault="002F5126" w:rsidP="002F512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Голосовали:  «за» - 2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«против» - нет;  «воздержалось» - нет           </w:t>
      </w:r>
    </w:p>
    <w:p w:rsidR="002F5126" w:rsidRDefault="002F5126" w:rsidP="002F5126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Решение принято единогласно (прилагается).</w:t>
      </w:r>
    </w:p>
    <w:p w:rsidR="002F5126" w:rsidRDefault="00567749" w:rsidP="002F51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С.Н.: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итогам проведения публичных слушаний необходимо принять заключение.  Рабочая группа по подготовке и проведению публичных слушаний по вопросу  «</w:t>
      </w:r>
      <w:r w:rsidR="00946487" w:rsidRPr="0024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проекте решения Совета народных депутатов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946487" w:rsidRPr="0024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</w:t>
      </w:r>
      <w:r w:rsidR="009464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9464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 2014 г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2015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5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информирует, что при проведении публичных слушаний  участники публичных слушаний внесли предложение Совету народных депутатов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Лискинского</w:t>
      </w:r>
      <w:proofErr w:type="spellEnd"/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 </w:t>
      </w:r>
      <w:r w:rsidR="0094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проект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946487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2F5126" w:rsidRDefault="002F5126" w:rsidP="002F5126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заключение доводится до сведения граждан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2F5126" w:rsidRDefault="002F5126" w:rsidP="002F5126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заключение вынесено на голосование.</w:t>
      </w:r>
    </w:p>
    <w:p w:rsidR="002F5126" w:rsidRDefault="002F5126" w:rsidP="002F5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Голосовали:  «за» - 2</w:t>
      </w:r>
      <w:r w:rsidR="00060B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«против» -  нет;  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«воздержалось» - нет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Принято единогласно.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 в проведении публичных слушаний.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рабочей группы  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(ведущий публичных слушаний)                                </w:t>
      </w:r>
      <w:proofErr w:type="spellStart"/>
      <w:r w:rsidR="005677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</w:t>
      </w:r>
      <w:proofErr w:type="spellEnd"/>
      <w:r w:rsidR="0056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                                </w:t>
      </w:r>
      <w:r w:rsidR="005677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Бакулина Н.В.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5F0" w:rsidRDefault="007455F0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749" w:rsidRDefault="00567749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749" w:rsidRDefault="00567749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749" w:rsidRDefault="00567749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749" w:rsidRDefault="00567749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749" w:rsidRDefault="00567749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749" w:rsidRDefault="00567749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749" w:rsidRDefault="00567749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749" w:rsidRDefault="00567749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749" w:rsidRDefault="00567749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РЕШЕНИЕ</w:t>
      </w: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в </w:t>
      </w:r>
      <w:proofErr w:type="spellStart"/>
      <w:r w:rsidR="00567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Бодеевском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сельском поселении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2F5126" w:rsidRDefault="00567749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</w:t>
      </w:r>
      <w:r w:rsidR="002F5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2012 года</w:t>
      </w: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487" w:rsidRPr="00240C5D" w:rsidRDefault="002F5126" w:rsidP="0094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46487" w:rsidRPr="0024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проекте решения Совета народных депутатов </w:t>
      </w:r>
    </w:p>
    <w:p w:rsidR="00946487" w:rsidRPr="00240C5D" w:rsidRDefault="00685F86" w:rsidP="0094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="00946487" w:rsidRPr="0024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«О бюджете </w:t>
      </w:r>
    </w:p>
    <w:p w:rsidR="00946487" w:rsidRPr="00240C5D" w:rsidRDefault="00685F86" w:rsidP="0094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="00946487" w:rsidRPr="0024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="00946487" w:rsidRPr="00240C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="00946487" w:rsidRPr="0024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6487" w:rsidRDefault="00946487" w:rsidP="0094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C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</w:p>
    <w:p w:rsidR="002F5126" w:rsidRPr="007455F0" w:rsidRDefault="007455F0" w:rsidP="0094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2014 </w:t>
      </w:r>
      <w:r w:rsidR="0006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2015</w:t>
      </w:r>
      <w:r w:rsidR="0006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r w:rsidR="00060B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годов»</w:t>
      </w:r>
    </w:p>
    <w:p w:rsidR="002F5126" w:rsidRDefault="002F5126" w:rsidP="002F5126">
      <w:pPr>
        <w:spacing w:after="0" w:line="240" w:lineRule="auto"/>
        <w:ind w:right="51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ind w:right="512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ind w:right="512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5126" w:rsidRDefault="007455F0" w:rsidP="002F5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</w:t>
      </w:r>
      <w:r w:rsidR="00B148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F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2F51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06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2F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="002F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F51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="002F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                               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6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F512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06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одов»</w:t>
      </w:r>
      <w:r w:rsidR="002F512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участники публичных слушаний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26" w:rsidRDefault="002F5126" w:rsidP="007455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Совету народных депутатов </w:t>
      </w:r>
      <w:proofErr w:type="spellStart"/>
      <w:r w:rsidR="00685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вынести на рассмотрение и принять  на  сессии Совета народных депутатов </w:t>
      </w:r>
      <w:proofErr w:type="spellStart"/>
      <w:r w:rsidR="00685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решени</w:t>
      </w:r>
      <w:r w:rsid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4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455F0"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946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55F0"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="007455F0"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="007455F0"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="007455F0"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94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7455F0"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2014 </w:t>
      </w:r>
      <w:r w:rsidR="0006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7455F0"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2015</w:t>
      </w:r>
      <w:r w:rsidR="0006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455F0"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r w:rsidR="00060B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r w:rsid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 группы</w:t>
      </w:r>
    </w:p>
    <w:p w:rsidR="002F5126" w:rsidRDefault="002F5126" w:rsidP="0006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проведению публичных слушаний                                       </w:t>
      </w:r>
      <w:r w:rsidR="0006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56774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Гуньков</w:t>
      </w:r>
      <w:proofErr w:type="spellEnd"/>
      <w:r w:rsidR="00567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0" w:rsidRDefault="007455F0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0" w:rsidRDefault="007455F0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0" w:rsidRDefault="007455F0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 А К Л Ю Ч Е Н И Е </w:t>
      </w: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проведения публичных слушаний</w:t>
      </w: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="00567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Бодеевском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сельском поселении </w:t>
      </w: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народных депутатов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</w:p>
    <w:p w:rsidR="002F5126" w:rsidRDefault="002F5126" w:rsidP="00745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«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О  бюджет</w:t>
      </w:r>
      <w:r w:rsidR="009464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06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94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2014 г</w:t>
      </w:r>
      <w:r w:rsidR="0006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2015</w:t>
      </w:r>
      <w:r w:rsidR="0006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</w:t>
      </w:r>
      <w:r w:rsidR="00060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F5126" w:rsidRDefault="00060B8D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по подготовке и проведению публичных слушаний  по проекту решения Совета народных депутатов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«</w:t>
      </w:r>
      <w:r w:rsidR="009464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</w:t>
      </w:r>
      <w:r w:rsidR="009464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94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2014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одов» 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информирует, что при проведении публичных слушаний, назначенных постановлением главы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 от </w:t>
      </w:r>
      <w:r w:rsidR="00567749">
        <w:rPr>
          <w:rFonts w:ascii="Times New Roman" w:eastAsia="Times New Roman" w:hAnsi="Times New Roman" w:cs="Times New Roman"/>
          <w:sz w:val="28"/>
          <w:szCs w:val="28"/>
          <w:lang w:eastAsia="ru-RU"/>
        </w:rPr>
        <w:t>01.11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.2013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67749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67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14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единогласно поддержали проект решения Совета народных депутатов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«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94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4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2014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455F0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рекомендовали его для дальнейш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утверждения на с</w:t>
      </w:r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ессии Совета народных депутатов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2F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2F5126" w:rsidRDefault="002F5126" w:rsidP="002F5126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заключение доводится до сведения граждан </w:t>
      </w:r>
      <w:proofErr w:type="spellStart"/>
      <w:r w:rsidR="0068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2F5126" w:rsidRDefault="002F5126" w:rsidP="002F5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                                        </w:t>
      </w:r>
      <w:r w:rsidR="0056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С.Н. </w:t>
      </w:r>
      <w:proofErr w:type="spellStart"/>
      <w:r w:rsidR="005677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</w:t>
      </w:r>
      <w:proofErr w:type="spellEnd"/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keepNext/>
        <w:tabs>
          <w:tab w:val="left" w:pos="0"/>
        </w:tabs>
        <w:suppressAutoHyphens/>
        <w:spacing w:after="0" w:line="100" w:lineRule="atLeast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F5126" w:rsidRDefault="002F5126" w:rsidP="002F5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проведения</w:t>
      </w:r>
    </w:p>
    <w:p w:rsidR="002F5126" w:rsidRDefault="002F5126" w:rsidP="002F5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2F5126" w:rsidRDefault="002F5126" w:rsidP="002F5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УЧАСТНИКОВ ПУБЛИЧНЫХ СЛУШАНИЙ </w:t>
      </w:r>
    </w:p>
    <w:p w:rsidR="002F5126" w:rsidRDefault="00567749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Николаевич</w:t>
      </w:r>
    </w:p>
    <w:p w:rsidR="002F5126" w:rsidRDefault="00567749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Бакулина Наталья Владимировна</w:t>
      </w:r>
    </w:p>
    <w:p w:rsidR="002F5126" w:rsidRDefault="00567749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Антонина Ивановна</w:t>
      </w:r>
    </w:p>
    <w:p w:rsidR="002F5126" w:rsidRDefault="00567749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Владимировна</w:t>
      </w:r>
    </w:p>
    <w:p w:rsidR="002F5126" w:rsidRDefault="00567749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Серикова Елена Николаевна</w:t>
      </w:r>
    </w:p>
    <w:p w:rsidR="002F5126" w:rsidRDefault="00567749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Николаевна</w:t>
      </w:r>
    </w:p>
    <w:p w:rsidR="002F5126" w:rsidRDefault="00567749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Васильевич</w:t>
      </w:r>
    </w:p>
    <w:p w:rsidR="002F5126" w:rsidRDefault="00567749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Токарева Валентина Сергеевна</w:t>
      </w:r>
    </w:p>
    <w:p w:rsidR="002F5126" w:rsidRDefault="00567749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Муковнина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Митрофанович</w:t>
      </w:r>
    </w:p>
    <w:p w:rsidR="002F5126" w:rsidRDefault="00567749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 Леонид Владимирович</w:t>
      </w:r>
    </w:p>
    <w:p w:rsidR="002F5126" w:rsidRDefault="00567749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Ольга Михайловна</w:t>
      </w:r>
    </w:p>
    <w:p w:rsidR="002F5126" w:rsidRDefault="00567749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 Владимировна</w:t>
      </w:r>
    </w:p>
    <w:p w:rsidR="002F5126" w:rsidRDefault="00567749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3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Дроздова Ольга Павловна</w:t>
      </w:r>
    </w:p>
    <w:p w:rsidR="002F5126" w:rsidRDefault="001633A3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Воронина Ирина Николаевна</w:t>
      </w:r>
    </w:p>
    <w:p w:rsidR="00C87742" w:rsidRDefault="001633A3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Борисовна</w:t>
      </w:r>
    </w:p>
    <w:p w:rsidR="002F5126" w:rsidRPr="00C87742" w:rsidRDefault="001633A3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Крючков Николай Алексеевич </w:t>
      </w:r>
    </w:p>
    <w:p w:rsidR="002F5126" w:rsidRDefault="001633A3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Бакулин Николай Алексеевич</w:t>
      </w:r>
    </w:p>
    <w:p w:rsidR="002F5126" w:rsidRDefault="001633A3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Воронин Александр Митрофанович</w:t>
      </w:r>
    </w:p>
    <w:p w:rsidR="002F5126" w:rsidRDefault="001633A3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Честнова Валентина Ивановна</w:t>
      </w:r>
    </w:p>
    <w:p w:rsidR="002F5126" w:rsidRDefault="001633A3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Гнездилов Иван Владимирович</w:t>
      </w:r>
    </w:p>
    <w:p w:rsidR="002F5126" w:rsidRDefault="001633A3" w:rsidP="002F51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Панфилова Валентина Семеновна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742" w:rsidRDefault="00C87742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742" w:rsidRDefault="00C87742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742" w:rsidRDefault="00C87742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 </w:t>
      </w: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решения  публичных слушаний в </w:t>
      </w:r>
      <w:proofErr w:type="spellStart"/>
      <w:r w:rsidR="001633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2F5126" w:rsidRDefault="001633A3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</w:t>
      </w:r>
      <w:r w:rsidR="002F5126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F5126" w:rsidRDefault="002F5126" w:rsidP="002F5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26" w:rsidRDefault="001633A3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F5126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Бодеевка</w:t>
      </w:r>
      <w:proofErr w:type="spellEnd"/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рабочая группа в составе 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председатель рабочей группы – </w:t>
      </w:r>
      <w:proofErr w:type="spellStart"/>
      <w:r w:rsidR="001633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Гуньков</w:t>
      </w:r>
      <w:proofErr w:type="spellEnd"/>
      <w:r w:rsidR="0016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</w:t>
      </w:r>
      <w:proofErr w:type="spellStart"/>
      <w:r w:rsidR="00685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 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секретарь рабочей группы – </w:t>
      </w:r>
      <w:r w:rsidR="001633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 1 категории администрации </w:t>
      </w:r>
      <w:proofErr w:type="spellStart"/>
      <w:r w:rsidR="00685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2F5126" w:rsidRDefault="001633A3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Бакулин Н.А.</w:t>
      </w:r>
      <w:r w:rsidR="00C8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1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Совета народных депутатов</w:t>
      </w:r>
      <w:r w:rsidR="002F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="002F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877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1633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Гунькова</w:t>
      </w:r>
      <w:proofErr w:type="spellEnd"/>
      <w:r w:rsidR="0016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депутат  Совета народных депутатов </w:t>
      </w:r>
      <w:proofErr w:type="spellStart"/>
      <w:r w:rsidR="00685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C877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163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Серикова Е.Н.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депутат </w:t>
      </w:r>
      <w:proofErr w:type="spellStart"/>
      <w:r w:rsidR="00685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народных депутатов</w:t>
      </w:r>
      <w:r w:rsidR="00C877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3A3" w:rsidRDefault="002F5126" w:rsidP="001A1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</w:t>
      </w:r>
      <w:r w:rsidR="00163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 настоящий акт в том, что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решение публичных слушаний «</w:t>
      </w:r>
      <w:r w:rsidR="004C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Совета народных депутатов </w:t>
      </w:r>
      <w:proofErr w:type="spellStart"/>
      <w:r w:rsidR="00685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="004C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r w:rsidR="007455F0"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>О  бюджет</w:t>
      </w:r>
      <w:r w:rsidR="004C50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55F0"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="007455F0"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="007455F0"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="007455F0"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4C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7455F0"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2014 г</w:t>
      </w:r>
      <w:r w:rsidR="001A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 w:rsidR="007455F0"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2015</w:t>
      </w:r>
      <w:r w:rsidR="001A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455F0"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r w:rsidR="001A1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r w:rsidRP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1633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сельском поселении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</w:t>
      </w:r>
      <w:r w:rsidR="001633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района Воронежской от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7455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размещено в местах, предназначенных для обнародования муниципальных правовых актов путем вывешивания</w:t>
      </w:r>
      <w:r w:rsidR="001A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общественных местах:</w:t>
      </w:r>
      <w:r w:rsidR="001A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33A3" w:rsidRPr="00207223" w:rsidRDefault="001633A3" w:rsidP="001633A3">
      <w:pPr>
        <w:pStyle w:val="a3"/>
        <w:numPr>
          <w:ilvl w:val="0"/>
          <w:numId w:val="2"/>
        </w:numPr>
        <w:spacing w:after="200" w:line="276" w:lineRule="auto"/>
        <w:contextualSpacing/>
      </w:pPr>
      <w:r w:rsidRPr="00207223">
        <w:t xml:space="preserve">Внутренний стенд и наружный щит у здания администрации </w:t>
      </w:r>
      <w:proofErr w:type="spellStart"/>
      <w:r w:rsidRPr="00207223">
        <w:t>Бодеевского</w:t>
      </w:r>
      <w:proofErr w:type="spellEnd"/>
      <w:r w:rsidRPr="00207223">
        <w:t xml:space="preserve"> сельского поселения по ул. Молодежная, 1 села </w:t>
      </w:r>
      <w:proofErr w:type="spellStart"/>
      <w:r w:rsidRPr="00207223">
        <w:t>Бодеевка</w:t>
      </w:r>
      <w:proofErr w:type="spellEnd"/>
      <w:r w:rsidRPr="00207223">
        <w:t>;</w:t>
      </w:r>
    </w:p>
    <w:p w:rsidR="001633A3" w:rsidRPr="00207223" w:rsidRDefault="001633A3" w:rsidP="001633A3">
      <w:pPr>
        <w:pStyle w:val="a3"/>
        <w:numPr>
          <w:ilvl w:val="0"/>
          <w:numId w:val="2"/>
        </w:numPr>
        <w:spacing w:after="200" w:line="276" w:lineRule="auto"/>
        <w:contextualSpacing/>
        <w:rPr>
          <w:lang w:val="en-US"/>
        </w:rPr>
      </w:pPr>
      <w:r w:rsidRPr="00207223">
        <w:t xml:space="preserve">Стенд у здания Дома культуры по ул. Советская, 40 села </w:t>
      </w:r>
      <w:proofErr w:type="spellStart"/>
      <w:r w:rsidRPr="00207223">
        <w:t>Бодеевка</w:t>
      </w:r>
      <w:proofErr w:type="spellEnd"/>
      <w:r w:rsidRPr="00207223">
        <w:t>;</w:t>
      </w:r>
    </w:p>
    <w:p w:rsidR="001633A3" w:rsidRPr="00207223" w:rsidRDefault="001633A3" w:rsidP="001633A3">
      <w:pPr>
        <w:pStyle w:val="a3"/>
        <w:numPr>
          <w:ilvl w:val="0"/>
          <w:numId w:val="2"/>
        </w:numPr>
        <w:spacing w:after="200" w:line="276" w:lineRule="auto"/>
        <w:contextualSpacing/>
      </w:pPr>
      <w:r w:rsidRPr="00207223">
        <w:t xml:space="preserve">Доска объявлений у здания Сельского клуба по улице Центральная, 16 хутора </w:t>
      </w:r>
      <w:proofErr w:type="spellStart"/>
      <w:r w:rsidRPr="00207223">
        <w:t>Новозадонский</w:t>
      </w:r>
      <w:proofErr w:type="spellEnd"/>
      <w:r w:rsidRPr="00207223">
        <w:t>;</w:t>
      </w:r>
    </w:p>
    <w:p w:rsidR="001633A3" w:rsidRPr="00207223" w:rsidRDefault="001633A3" w:rsidP="001633A3">
      <w:pPr>
        <w:pStyle w:val="a3"/>
        <w:numPr>
          <w:ilvl w:val="0"/>
          <w:numId w:val="2"/>
        </w:numPr>
        <w:spacing w:after="200" w:line="276" w:lineRule="auto"/>
        <w:contextualSpacing/>
        <w:rPr>
          <w:lang w:val="en-US"/>
        </w:rPr>
      </w:pPr>
      <w:r w:rsidRPr="00207223">
        <w:t>Доска объявлений у здания магазина по ул. Тимофеева, 16-а села Машкино</w:t>
      </w:r>
    </w:p>
    <w:p w:rsidR="002F5126" w:rsidRDefault="002F5126" w:rsidP="001A1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доведения до сведения жителей, проживающих на территории </w:t>
      </w:r>
      <w:proofErr w:type="spellStart"/>
      <w:r w:rsidR="00685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F5126" w:rsidRDefault="002F5126" w:rsidP="002F512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и составлен настоящий акт.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                                      </w:t>
      </w:r>
      <w:proofErr w:type="spellStart"/>
      <w:r w:rsidR="001633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Гуньков</w:t>
      </w:r>
      <w:proofErr w:type="spellEnd"/>
      <w:r w:rsidR="0016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               </w:t>
      </w:r>
      <w:r w:rsidR="001633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Н.В.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комиссии:                                   </w:t>
      </w:r>
      <w:r w:rsidR="0016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Бакулин Н.А.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26" w:rsidRDefault="001A11E1" w:rsidP="002F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16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1633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Гунькова</w:t>
      </w:r>
      <w:proofErr w:type="spellEnd"/>
      <w:r w:rsidR="0016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3A3" w:rsidRDefault="001A11E1" w:rsidP="00163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163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Серикова Е.Н.</w:t>
      </w:r>
    </w:p>
    <w:p w:rsidR="002F5126" w:rsidRDefault="002F5126" w:rsidP="002F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5126" w:rsidSect="0049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B1594"/>
    <w:multiLevelType w:val="hybridMultilevel"/>
    <w:tmpl w:val="1FCE8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6036"/>
    <w:rsid w:val="00060B8D"/>
    <w:rsid w:val="00101106"/>
    <w:rsid w:val="00143336"/>
    <w:rsid w:val="001633A3"/>
    <w:rsid w:val="001A11E1"/>
    <w:rsid w:val="002F5126"/>
    <w:rsid w:val="003662D2"/>
    <w:rsid w:val="004917E2"/>
    <w:rsid w:val="004C50D6"/>
    <w:rsid w:val="00567749"/>
    <w:rsid w:val="005A0ACD"/>
    <w:rsid w:val="005A20CA"/>
    <w:rsid w:val="005F4666"/>
    <w:rsid w:val="00685F86"/>
    <w:rsid w:val="00705539"/>
    <w:rsid w:val="007455F0"/>
    <w:rsid w:val="0078673E"/>
    <w:rsid w:val="00946487"/>
    <w:rsid w:val="00B1483D"/>
    <w:rsid w:val="00C87742"/>
    <w:rsid w:val="00D44D02"/>
    <w:rsid w:val="00DF24E8"/>
    <w:rsid w:val="00F36222"/>
    <w:rsid w:val="00FB370B"/>
    <w:rsid w:val="00FB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3A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2013-12-10T06:28:00Z</cp:lastPrinted>
  <dcterms:created xsi:type="dcterms:W3CDTF">2013-11-13T07:30:00Z</dcterms:created>
  <dcterms:modified xsi:type="dcterms:W3CDTF">2013-12-10T06:29:00Z</dcterms:modified>
</cp:coreProperties>
</file>